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BB2E98" w:rsidRDefault="00807DB2" w:rsidP="001446F4">
      <w:pPr>
        <w:jc w:val="center"/>
        <w:rPr>
          <w:sz w:val="52"/>
          <w:szCs w:val="52"/>
        </w:rPr>
      </w:pPr>
      <w:r w:rsidRPr="00BB2E98">
        <w:rPr>
          <w:noProof/>
          <w:sz w:val="52"/>
          <w:szCs w:val="52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0DA">
        <w:rPr>
          <w:sz w:val="52"/>
          <w:szCs w:val="52"/>
        </w:rPr>
        <w:t xml:space="preserve"> </w:t>
      </w:r>
      <w:r w:rsidR="00B32099">
        <w:rPr>
          <w:sz w:val="52"/>
          <w:szCs w:val="52"/>
        </w:rPr>
        <w:t>ПРОЕКТ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110556" w:rsidP="001446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0608">
        <w:rPr>
          <w:sz w:val="28"/>
          <w:szCs w:val="28"/>
        </w:rPr>
        <w:t>___</w:t>
      </w:r>
      <w:r w:rsidR="002F660E">
        <w:rPr>
          <w:sz w:val="28"/>
          <w:szCs w:val="28"/>
        </w:rPr>
        <w:t xml:space="preserve"> июля 2022</w:t>
      </w:r>
      <w:r>
        <w:rPr>
          <w:sz w:val="28"/>
          <w:szCs w:val="28"/>
        </w:rPr>
        <w:t xml:space="preserve"> </w:t>
      </w:r>
      <w:r w:rsidR="001E67CC">
        <w:rPr>
          <w:sz w:val="28"/>
          <w:szCs w:val="28"/>
        </w:rPr>
        <w:t xml:space="preserve">года  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D501C2">
        <w:rPr>
          <w:sz w:val="28"/>
          <w:szCs w:val="28"/>
        </w:rPr>
        <w:t xml:space="preserve">         </w:t>
      </w:r>
      <w:r w:rsidR="002F660E">
        <w:rPr>
          <w:sz w:val="28"/>
          <w:szCs w:val="28"/>
        </w:rPr>
        <w:t xml:space="preserve">              </w:t>
      </w:r>
      <w:r w:rsidR="00D501C2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2F660E">
        <w:rPr>
          <w:sz w:val="28"/>
          <w:szCs w:val="28"/>
        </w:rPr>
        <w:t>____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1E67CC" w:rsidRPr="00F6110B" w:rsidRDefault="0028234C" w:rsidP="001E67CC">
      <w:pPr>
        <w:jc w:val="center"/>
        <w:rPr>
          <w:b/>
          <w:sz w:val="28"/>
          <w:szCs w:val="28"/>
        </w:rPr>
      </w:pPr>
      <w:bookmarkStart w:id="0" w:name="_GoBack"/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Pr="00807DB2">
        <w:rPr>
          <w:b/>
          <w:color w:val="000000"/>
          <w:sz w:val="28"/>
          <w:szCs w:val="28"/>
        </w:rPr>
        <w:t xml:space="preserve">от </w:t>
      </w:r>
      <w:r w:rsidR="005328AE">
        <w:rPr>
          <w:b/>
          <w:color w:val="000000"/>
          <w:sz w:val="28"/>
          <w:szCs w:val="28"/>
        </w:rPr>
        <w:t xml:space="preserve">09.02.2022 </w:t>
      </w:r>
      <w:r w:rsidRPr="00807DB2">
        <w:rPr>
          <w:b/>
          <w:color w:val="000000"/>
          <w:sz w:val="28"/>
          <w:szCs w:val="28"/>
        </w:rPr>
        <w:t xml:space="preserve">года № </w:t>
      </w:r>
      <w:r w:rsidR="005328AE">
        <w:rPr>
          <w:b/>
          <w:color w:val="000000"/>
          <w:sz w:val="28"/>
          <w:szCs w:val="28"/>
        </w:rPr>
        <w:t>20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1E67CC">
        <w:rPr>
          <w:b/>
          <w:color w:val="000000"/>
          <w:sz w:val="28"/>
          <w:szCs w:val="28"/>
        </w:rPr>
        <w:t>«</w:t>
      </w:r>
      <w:r w:rsidR="001E67CC" w:rsidRPr="00B71D5F">
        <w:rPr>
          <w:b/>
          <w:sz w:val="28"/>
          <w:szCs w:val="28"/>
        </w:rPr>
        <w:t xml:space="preserve">Об утверждении административного регламента </w:t>
      </w:r>
      <w:r w:rsidR="005328AE">
        <w:rPr>
          <w:b/>
          <w:sz w:val="28"/>
          <w:szCs w:val="28"/>
        </w:rPr>
        <w:t xml:space="preserve">предоставления администрацией </w:t>
      </w:r>
      <w:r w:rsidR="001E67CC">
        <w:rPr>
          <w:b/>
          <w:sz w:val="28"/>
          <w:szCs w:val="28"/>
        </w:rPr>
        <w:t>Успенского сельского</w:t>
      </w:r>
      <w:r w:rsidR="005328AE">
        <w:rPr>
          <w:b/>
          <w:sz w:val="28"/>
          <w:szCs w:val="28"/>
        </w:rPr>
        <w:t xml:space="preserve"> </w:t>
      </w:r>
      <w:r w:rsidR="001E67CC">
        <w:rPr>
          <w:b/>
          <w:sz w:val="28"/>
          <w:szCs w:val="28"/>
        </w:rPr>
        <w:t>поселения Успенского района</w:t>
      </w:r>
      <w:r w:rsidR="005328AE">
        <w:rPr>
          <w:b/>
          <w:sz w:val="28"/>
          <w:szCs w:val="28"/>
        </w:rPr>
        <w:t xml:space="preserve"> муниципальной услуги «Присвоение, изменение и аннулирование адресов</w:t>
      </w:r>
      <w:r w:rsidR="001E67CC">
        <w:rPr>
          <w:b/>
          <w:sz w:val="28"/>
          <w:szCs w:val="28"/>
        </w:rPr>
        <w:t>»</w:t>
      </w:r>
      <w:r w:rsidR="00BB2E98">
        <w:rPr>
          <w:b/>
          <w:sz w:val="28"/>
          <w:szCs w:val="28"/>
        </w:rPr>
        <w:t xml:space="preserve"> </w:t>
      </w:r>
    </w:p>
    <w:p w:rsidR="00807DB2" w:rsidRPr="003C7F00" w:rsidRDefault="00807DB2" w:rsidP="007A25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1E67CC" w:rsidRPr="000D3561" w:rsidRDefault="001E67CC" w:rsidP="001E67C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0D3561">
        <w:rPr>
          <w:sz w:val="28"/>
          <w:szCs w:val="28"/>
        </w:rPr>
        <w:t>В соответствии с Федеральным законом от 6 октября 2003 года N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</w:t>
      </w:r>
      <w:proofErr w:type="gramEnd"/>
      <w:r w:rsidRPr="000D3561">
        <w:rPr>
          <w:sz w:val="28"/>
          <w:szCs w:val="28"/>
        </w:rPr>
        <w:t xml:space="preserve"> услуги», Уставом Успенского сельского поселения Успенского района, </w:t>
      </w:r>
      <w:proofErr w:type="spellStart"/>
      <w:proofErr w:type="gramStart"/>
      <w:r w:rsidRPr="000D356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0D356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ю:</w:t>
      </w:r>
    </w:p>
    <w:p w:rsidR="00D501C2" w:rsidRPr="001E67CC" w:rsidRDefault="00D501C2" w:rsidP="001E67CC">
      <w:pPr>
        <w:ind w:firstLine="567"/>
        <w:jc w:val="both"/>
        <w:rPr>
          <w:sz w:val="28"/>
          <w:szCs w:val="28"/>
        </w:rPr>
      </w:pPr>
      <w:r w:rsidRPr="001E67CC">
        <w:rPr>
          <w:sz w:val="28"/>
          <w:szCs w:val="28"/>
        </w:rPr>
        <w:t>1. Внести в постановление администрации Успенского сельского поселения Успенского района</w:t>
      </w:r>
      <w:r w:rsidRPr="005328AE">
        <w:rPr>
          <w:sz w:val="28"/>
          <w:szCs w:val="28"/>
        </w:rPr>
        <w:t xml:space="preserve"> </w:t>
      </w:r>
      <w:r w:rsidR="005328AE" w:rsidRPr="005328AE">
        <w:rPr>
          <w:color w:val="000000"/>
          <w:sz w:val="28"/>
          <w:szCs w:val="28"/>
        </w:rPr>
        <w:t>от 09.02.2022 года № 20 «</w:t>
      </w:r>
      <w:r w:rsidR="005328AE" w:rsidRPr="005328AE">
        <w:rPr>
          <w:sz w:val="28"/>
          <w:szCs w:val="28"/>
        </w:rPr>
        <w:t>Об утверждении административного регламента предоставления администрацией Успенского сельского поселения Успенского района муниципальной услуги «Присвоение, изменение и аннулирование адресов»</w:t>
      </w:r>
      <w:r w:rsidRPr="005328AE">
        <w:rPr>
          <w:sz w:val="28"/>
          <w:szCs w:val="28"/>
        </w:rPr>
        <w:t xml:space="preserve"> </w:t>
      </w:r>
      <w:r w:rsidRPr="001E67CC">
        <w:rPr>
          <w:sz w:val="28"/>
          <w:szCs w:val="28"/>
        </w:rPr>
        <w:t>(далее – постановление) следующие изменения:</w:t>
      </w:r>
    </w:p>
    <w:p w:rsidR="00D501C2" w:rsidRPr="00D501C2" w:rsidRDefault="00D501C2" w:rsidP="00541BEA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1.1. </w:t>
      </w:r>
      <w:r w:rsidR="005328AE">
        <w:rPr>
          <w:sz w:val="28"/>
          <w:szCs w:val="28"/>
        </w:rPr>
        <w:t>Пункт 1.2.</w:t>
      </w:r>
      <w:r w:rsidRPr="00D501C2">
        <w:rPr>
          <w:sz w:val="28"/>
          <w:szCs w:val="28"/>
        </w:rPr>
        <w:t xml:space="preserve"> Приложения «Административный </w:t>
      </w:r>
      <w:r w:rsidR="005328AE" w:rsidRPr="005328AE">
        <w:rPr>
          <w:sz w:val="28"/>
          <w:szCs w:val="28"/>
        </w:rPr>
        <w:t>регламент предоставления администрацией Успенского сельского поселения Успенского района муниципальной услуги «Присвоение, изменение и аннулирование адресов</w:t>
      </w:r>
      <w:r w:rsidRPr="00D501C2">
        <w:rPr>
          <w:sz w:val="28"/>
          <w:szCs w:val="28"/>
        </w:rPr>
        <w:t xml:space="preserve">» (далее – Административный регламент) </w:t>
      </w:r>
      <w:r w:rsidR="005328AE">
        <w:rPr>
          <w:sz w:val="28"/>
          <w:szCs w:val="28"/>
        </w:rPr>
        <w:t>изложить в следующей редакции</w:t>
      </w:r>
      <w:r w:rsidRPr="00D501C2">
        <w:rPr>
          <w:sz w:val="28"/>
          <w:szCs w:val="28"/>
        </w:rPr>
        <w:t>:</w:t>
      </w:r>
    </w:p>
    <w:p w:rsidR="005328AE" w:rsidRPr="005328AE" w:rsidRDefault="005328AE" w:rsidP="005328AE">
      <w:pPr>
        <w:jc w:val="both"/>
        <w:rPr>
          <w:sz w:val="28"/>
          <w:szCs w:val="28"/>
        </w:rPr>
      </w:pPr>
      <w:r w:rsidRPr="005328AE">
        <w:rPr>
          <w:sz w:val="28"/>
          <w:szCs w:val="28"/>
        </w:rPr>
        <w:t>«1.2.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</w:r>
    </w:p>
    <w:p w:rsidR="005328AE" w:rsidRPr="005328AE" w:rsidRDefault="005328AE" w:rsidP="005328AE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5328AE">
        <w:rPr>
          <w:sz w:val="28"/>
          <w:szCs w:val="28"/>
        </w:rPr>
        <w:t>собственники объекта адресации;</w:t>
      </w:r>
    </w:p>
    <w:p w:rsidR="005328AE" w:rsidRPr="005328AE" w:rsidRDefault="005328AE" w:rsidP="005328AE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5328AE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5328AE" w:rsidRPr="005328AE" w:rsidRDefault="005328A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8AE">
        <w:rPr>
          <w:sz w:val="28"/>
          <w:szCs w:val="28"/>
        </w:rPr>
        <w:t>право хозяйственного ведения;</w:t>
      </w:r>
    </w:p>
    <w:p w:rsidR="005328AE" w:rsidRPr="005328AE" w:rsidRDefault="005328A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28AE">
        <w:rPr>
          <w:sz w:val="28"/>
          <w:szCs w:val="28"/>
        </w:rPr>
        <w:t>право оперативного управления;</w:t>
      </w:r>
    </w:p>
    <w:p w:rsidR="005328AE" w:rsidRPr="005328AE" w:rsidRDefault="005328A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8AE">
        <w:rPr>
          <w:sz w:val="28"/>
          <w:szCs w:val="28"/>
        </w:rPr>
        <w:t>право пожизненно наследуемого владения;</w:t>
      </w:r>
    </w:p>
    <w:p w:rsidR="005328AE" w:rsidRDefault="005328A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8AE">
        <w:rPr>
          <w:sz w:val="28"/>
          <w:szCs w:val="28"/>
        </w:rPr>
        <w:t>право постоянного (бессрочного) пользования;</w:t>
      </w:r>
    </w:p>
    <w:p w:rsidR="005328AE" w:rsidRPr="005328AE" w:rsidRDefault="005328A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3) </w:t>
      </w:r>
      <w:r w:rsidRPr="005328AE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</w:t>
      </w:r>
      <w:r w:rsidR="008817DE">
        <w:rPr>
          <w:sz w:val="28"/>
          <w:szCs w:val="28"/>
        </w:rPr>
        <w:t>,</w:t>
      </w:r>
      <w:r w:rsidR="008817DE" w:rsidRPr="008817DE">
        <w:t xml:space="preserve"> </w:t>
      </w:r>
      <w:r w:rsidR="008817DE" w:rsidRPr="008817DE">
        <w:rPr>
          <w:sz w:val="28"/>
          <w:szCs w:val="28"/>
        </w:rPr>
        <w:t>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</w:t>
      </w:r>
      <w:r w:rsidRPr="008817DE">
        <w:rPr>
          <w:sz w:val="28"/>
          <w:szCs w:val="28"/>
        </w:rPr>
        <w:t>;</w:t>
      </w:r>
      <w:proofErr w:type="gramEnd"/>
    </w:p>
    <w:p w:rsidR="005328AE" w:rsidRPr="005328AE" w:rsidRDefault="008817D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5328AE" w:rsidRPr="005328AE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328AE" w:rsidRPr="005328AE" w:rsidRDefault="008817D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5328AE" w:rsidRPr="005328AE">
        <w:rPr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5328AE" w:rsidRDefault="008817DE" w:rsidP="00532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5328AE" w:rsidRPr="005328AE">
        <w:rPr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D501C2" w:rsidRPr="00D501C2" w:rsidRDefault="008817DE" w:rsidP="008817DE">
      <w:pPr>
        <w:pStyle w:val="s1"/>
        <w:rPr>
          <w:sz w:val="28"/>
          <w:szCs w:val="28"/>
        </w:rPr>
      </w:pPr>
      <w:r>
        <w:rPr>
          <w:sz w:val="28"/>
          <w:szCs w:val="28"/>
        </w:rPr>
        <w:tab/>
      </w:r>
      <w:r w:rsidR="00D501C2" w:rsidRPr="00D501C2">
        <w:rPr>
          <w:sz w:val="28"/>
          <w:szCs w:val="28"/>
        </w:rPr>
        <w:t>2. 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D501C2" w:rsidRPr="00D501C2" w:rsidRDefault="00D501C2" w:rsidP="005328AE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3. </w:t>
      </w:r>
      <w:proofErr w:type="gramStart"/>
      <w:r w:rsidRPr="00D501C2">
        <w:rPr>
          <w:sz w:val="28"/>
          <w:szCs w:val="28"/>
        </w:rPr>
        <w:t>Контроль за</w:t>
      </w:r>
      <w:proofErr w:type="gramEnd"/>
      <w:r w:rsidRPr="00D501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20F0" w:rsidRPr="00F97F57" w:rsidRDefault="00C820F0" w:rsidP="005328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F14C01" w:rsidRPr="003C7F00" w:rsidRDefault="00F14C01" w:rsidP="007A2509">
      <w:pPr>
        <w:rPr>
          <w:color w:val="000000"/>
          <w:sz w:val="28"/>
          <w:szCs w:val="28"/>
        </w:rPr>
      </w:pPr>
    </w:p>
    <w:p w:rsidR="00DD204C" w:rsidRDefault="00DD204C" w:rsidP="000523FA">
      <w:pPr>
        <w:jc w:val="both"/>
        <w:rPr>
          <w:sz w:val="27"/>
          <w:szCs w:val="27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AF6A63" w:rsidRDefault="00AF6A63" w:rsidP="000523FA">
      <w:pPr>
        <w:jc w:val="both"/>
        <w:rPr>
          <w:sz w:val="27"/>
          <w:szCs w:val="27"/>
        </w:rPr>
      </w:pPr>
    </w:p>
    <w:p w:rsidR="00C820F0" w:rsidRDefault="00C820F0" w:rsidP="00C820F0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820F0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</w:t>
      </w:r>
      <w:r w:rsidR="00AF6A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F6A63">
        <w:rPr>
          <w:sz w:val="28"/>
          <w:szCs w:val="28"/>
        </w:rPr>
        <w:t>В.Н. Плотников</w:t>
      </w: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подготовлен и внесен: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C55206">
        <w:rPr>
          <w:sz w:val="28"/>
          <w:szCs w:val="28"/>
        </w:rPr>
        <w:t>рист</w:t>
      </w:r>
      <w:r>
        <w:rPr>
          <w:sz w:val="28"/>
          <w:szCs w:val="28"/>
        </w:rPr>
        <w:t xml:space="preserve"> администрации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Успенского сельского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поселения Успенского района                                                 </w:t>
      </w:r>
      <w:r w:rsidR="00AF6A63">
        <w:rPr>
          <w:sz w:val="28"/>
          <w:szCs w:val="28"/>
        </w:rPr>
        <w:t>М.С. Рудоманова</w:t>
      </w: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Default="00C820F0" w:rsidP="00C820F0">
      <w:pPr>
        <w:jc w:val="both"/>
        <w:rPr>
          <w:sz w:val="28"/>
          <w:szCs w:val="28"/>
        </w:rPr>
      </w:pPr>
    </w:p>
    <w:p w:rsidR="00040484" w:rsidRDefault="00040484" w:rsidP="000523FA">
      <w:pPr>
        <w:rPr>
          <w:sz w:val="28"/>
        </w:rPr>
      </w:pPr>
    </w:p>
    <w:sectPr w:rsidR="00040484" w:rsidSect="005328AE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025D74"/>
    <w:multiLevelType w:val="multilevel"/>
    <w:tmpl w:val="F4A63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C3890"/>
    <w:multiLevelType w:val="hybridMultilevel"/>
    <w:tmpl w:val="4DE25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353F1"/>
    <w:multiLevelType w:val="multilevel"/>
    <w:tmpl w:val="229E5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659C4F55"/>
    <w:multiLevelType w:val="multilevel"/>
    <w:tmpl w:val="76D65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4"/>
    </w:lvlOverride>
  </w:num>
  <w:num w:numId="8">
    <w:abstractNumId w:val="13"/>
    <w:lvlOverride w:ilvl="0">
      <w:startOverride w:val="1"/>
    </w:lvlOverride>
  </w:num>
  <w:num w:numId="9">
    <w:abstractNumId w:val="17"/>
    <w:lvlOverride w:ilvl="0">
      <w:startOverride w:val="3"/>
    </w:lvlOverride>
  </w:num>
  <w:num w:numId="10">
    <w:abstractNumId w:val="16"/>
  </w:num>
  <w:num w:numId="11">
    <w:abstractNumId w:val="10"/>
  </w:num>
  <w:num w:numId="12">
    <w:abstractNumId w:val="7"/>
  </w:num>
  <w:num w:numId="13">
    <w:abstractNumId w:val="18"/>
  </w:num>
  <w:num w:numId="14">
    <w:abstractNumId w:val="12"/>
  </w:num>
  <w:num w:numId="15">
    <w:abstractNumId w:val="2"/>
  </w:num>
  <w:num w:numId="16">
    <w:abstractNumId w:val="5"/>
  </w:num>
  <w:num w:numId="17">
    <w:abstractNumId w:val="3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14B"/>
    <w:rsid w:val="00040484"/>
    <w:rsid w:val="000523FA"/>
    <w:rsid w:val="00060969"/>
    <w:rsid w:val="0008045E"/>
    <w:rsid w:val="000B7E92"/>
    <w:rsid w:val="00110191"/>
    <w:rsid w:val="00110556"/>
    <w:rsid w:val="00131F36"/>
    <w:rsid w:val="001446F4"/>
    <w:rsid w:val="0015407B"/>
    <w:rsid w:val="00157436"/>
    <w:rsid w:val="00194067"/>
    <w:rsid w:val="001A2642"/>
    <w:rsid w:val="001E67CC"/>
    <w:rsid w:val="0020012F"/>
    <w:rsid w:val="002107CC"/>
    <w:rsid w:val="002333D4"/>
    <w:rsid w:val="002429DF"/>
    <w:rsid w:val="00277FA1"/>
    <w:rsid w:val="0028234C"/>
    <w:rsid w:val="002F660E"/>
    <w:rsid w:val="00330F7C"/>
    <w:rsid w:val="00356B9B"/>
    <w:rsid w:val="00371D07"/>
    <w:rsid w:val="0038787F"/>
    <w:rsid w:val="00391472"/>
    <w:rsid w:val="0042191D"/>
    <w:rsid w:val="004840A1"/>
    <w:rsid w:val="00492283"/>
    <w:rsid w:val="00492A42"/>
    <w:rsid w:val="004A551B"/>
    <w:rsid w:val="004A574D"/>
    <w:rsid w:val="004D7A48"/>
    <w:rsid w:val="00505210"/>
    <w:rsid w:val="005328AE"/>
    <w:rsid w:val="00541BEA"/>
    <w:rsid w:val="005B6212"/>
    <w:rsid w:val="005D1C27"/>
    <w:rsid w:val="005D3010"/>
    <w:rsid w:val="006304DB"/>
    <w:rsid w:val="00642DB1"/>
    <w:rsid w:val="0066116E"/>
    <w:rsid w:val="006646BD"/>
    <w:rsid w:val="00670F37"/>
    <w:rsid w:val="006A3091"/>
    <w:rsid w:val="006B2CDD"/>
    <w:rsid w:val="006D2206"/>
    <w:rsid w:val="0072129D"/>
    <w:rsid w:val="00730F56"/>
    <w:rsid w:val="007330B7"/>
    <w:rsid w:val="00740608"/>
    <w:rsid w:val="00791E3B"/>
    <w:rsid w:val="007A2509"/>
    <w:rsid w:val="007A7998"/>
    <w:rsid w:val="00807DB2"/>
    <w:rsid w:val="00826BAA"/>
    <w:rsid w:val="00864D10"/>
    <w:rsid w:val="008676C9"/>
    <w:rsid w:val="008817DE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A059D9"/>
    <w:rsid w:val="00A21795"/>
    <w:rsid w:val="00A979DC"/>
    <w:rsid w:val="00AA0C0C"/>
    <w:rsid w:val="00AB0BB2"/>
    <w:rsid w:val="00AB6AE3"/>
    <w:rsid w:val="00AF6A63"/>
    <w:rsid w:val="00B0073A"/>
    <w:rsid w:val="00B1183C"/>
    <w:rsid w:val="00B2313A"/>
    <w:rsid w:val="00B32099"/>
    <w:rsid w:val="00B4406B"/>
    <w:rsid w:val="00BA124F"/>
    <w:rsid w:val="00BB2E98"/>
    <w:rsid w:val="00BB34E8"/>
    <w:rsid w:val="00BC070D"/>
    <w:rsid w:val="00BF6D1A"/>
    <w:rsid w:val="00C21663"/>
    <w:rsid w:val="00C31BFD"/>
    <w:rsid w:val="00C645BD"/>
    <w:rsid w:val="00C76B19"/>
    <w:rsid w:val="00C820F0"/>
    <w:rsid w:val="00CE00C1"/>
    <w:rsid w:val="00CE241C"/>
    <w:rsid w:val="00CF6067"/>
    <w:rsid w:val="00D501C2"/>
    <w:rsid w:val="00D94669"/>
    <w:rsid w:val="00DD204C"/>
    <w:rsid w:val="00DF090C"/>
    <w:rsid w:val="00E34930"/>
    <w:rsid w:val="00E50DFA"/>
    <w:rsid w:val="00EB1785"/>
    <w:rsid w:val="00ED47A3"/>
    <w:rsid w:val="00EE0323"/>
    <w:rsid w:val="00EE6BF2"/>
    <w:rsid w:val="00F14C01"/>
    <w:rsid w:val="00F220DA"/>
    <w:rsid w:val="00F27D83"/>
    <w:rsid w:val="00F46ED0"/>
    <w:rsid w:val="00F63F5D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0"/>
    <w:rsid w:val="005328AE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328AE"/>
    <w:pPr>
      <w:widowControl w:val="0"/>
      <w:shd w:val="clear" w:color="auto" w:fill="FFFFFF"/>
      <w:spacing w:line="314" w:lineRule="auto"/>
      <w:ind w:firstLine="40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5328AE"/>
    <w:pPr>
      <w:ind w:left="720"/>
      <w:contextualSpacing/>
    </w:pPr>
  </w:style>
  <w:style w:type="paragraph" w:customStyle="1" w:styleId="s1">
    <w:name w:val="s_1"/>
    <w:basedOn w:val="a"/>
    <w:rsid w:val="008817DE"/>
    <w:pPr>
      <w:spacing w:before="100" w:beforeAutospacing="1" w:after="100" w:afterAutospacing="1"/>
    </w:pPr>
    <w:rPr>
      <w:sz w:val="24"/>
    </w:rPr>
  </w:style>
  <w:style w:type="character" w:styleId="aa">
    <w:name w:val="Hyperlink"/>
    <w:basedOn w:val="a0"/>
    <w:uiPriority w:val="99"/>
    <w:unhideWhenUsed/>
    <w:rsid w:val="00881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Koroh</cp:lastModifiedBy>
  <cp:revision>6</cp:revision>
  <cp:lastPrinted>2022-07-04T11:57:00Z</cp:lastPrinted>
  <dcterms:created xsi:type="dcterms:W3CDTF">2022-07-04T11:20:00Z</dcterms:created>
  <dcterms:modified xsi:type="dcterms:W3CDTF">2022-07-04T12:18:00Z</dcterms:modified>
</cp:coreProperties>
</file>